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7CB5" w14:textId="5E554452" w:rsidR="00DB1D1D" w:rsidRPr="00CB7584" w:rsidRDefault="00270C0D" w:rsidP="002B01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584">
        <w:rPr>
          <w:rFonts w:ascii="Times New Roman" w:hAnsi="Times New Roman" w:cs="Times New Roman"/>
          <w:b/>
          <w:sz w:val="26"/>
          <w:szCs w:val="26"/>
        </w:rPr>
        <w:t xml:space="preserve">«Секреты дома на </w:t>
      </w:r>
      <w:proofErr w:type="spellStart"/>
      <w:r w:rsidRPr="00CB7584">
        <w:rPr>
          <w:rFonts w:ascii="Times New Roman" w:hAnsi="Times New Roman" w:cs="Times New Roman"/>
          <w:b/>
          <w:sz w:val="26"/>
          <w:szCs w:val="26"/>
        </w:rPr>
        <w:t>Вифанской</w:t>
      </w:r>
      <w:proofErr w:type="spellEnd"/>
      <w:r w:rsidRPr="00CB7584">
        <w:rPr>
          <w:rFonts w:ascii="Times New Roman" w:hAnsi="Times New Roman" w:cs="Times New Roman"/>
          <w:b/>
          <w:sz w:val="26"/>
          <w:szCs w:val="26"/>
        </w:rPr>
        <w:t xml:space="preserve">. Живопись и графика» </w:t>
      </w:r>
      <w:r w:rsidR="00DB1D1D" w:rsidRPr="00CB7584">
        <w:rPr>
          <w:rFonts w:ascii="Times New Roman" w:hAnsi="Times New Roman" w:cs="Times New Roman"/>
          <w:b/>
          <w:sz w:val="26"/>
          <w:szCs w:val="26"/>
        </w:rPr>
        <w:t>–</w:t>
      </w:r>
      <w:r w:rsidRPr="00CB7584">
        <w:rPr>
          <w:rFonts w:ascii="Times New Roman" w:hAnsi="Times New Roman" w:cs="Times New Roman"/>
          <w:b/>
          <w:sz w:val="26"/>
          <w:szCs w:val="26"/>
        </w:rPr>
        <w:t xml:space="preserve"> юбилейная </w:t>
      </w:r>
      <w:r w:rsidR="00DB1D1D" w:rsidRPr="00CB7584">
        <w:rPr>
          <w:rFonts w:ascii="Times New Roman" w:hAnsi="Times New Roman" w:cs="Times New Roman"/>
          <w:b/>
          <w:sz w:val="26"/>
          <w:szCs w:val="26"/>
        </w:rPr>
        <w:t>выставка</w:t>
      </w:r>
      <w:r w:rsidR="00F55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7584">
        <w:rPr>
          <w:rFonts w:ascii="Times New Roman" w:hAnsi="Times New Roman" w:cs="Times New Roman"/>
          <w:b/>
          <w:sz w:val="26"/>
          <w:szCs w:val="26"/>
        </w:rPr>
        <w:t xml:space="preserve">Н.К. </w:t>
      </w:r>
      <w:proofErr w:type="spellStart"/>
      <w:r w:rsidRPr="00CB7584">
        <w:rPr>
          <w:rFonts w:ascii="Times New Roman" w:hAnsi="Times New Roman" w:cs="Times New Roman"/>
          <w:b/>
          <w:sz w:val="26"/>
          <w:szCs w:val="26"/>
        </w:rPr>
        <w:t>Левенцева</w:t>
      </w:r>
      <w:proofErr w:type="spellEnd"/>
      <w:r w:rsidRPr="00CB7584">
        <w:rPr>
          <w:rFonts w:ascii="Times New Roman" w:hAnsi="Times New Roman" w:cs="Times New Roman"/>
          <w:b/>
          <w:sz w:val="26"/>
          <w:szCs w:val="26"/>
        </w:rPr>
        <w:t xml:space="preserve">, Е.Н. </w:t>
      </w:r>
      <w:proofErr w:type="spellStart"/>
      <w:r w:rsidRPr="00CB7584">
        <w:rPr>
          <w:rFonts w:ascii="Times New Roman" w:hAnsi="Times New Roman" w:cs="Times New Roman"/>
          <w:b/>
          <w:sz w:val="26"/>
          <w:szCs w:val="26"/>
        </w:rPr>
        <w:t>Левенцевой</w:t>
      </w:r>
      <w:proofErr w:type="spellEnd"/>
      <w:r w:rsidRPr="00CB7584">
        <w:rPr>
          <w:rFonts w:ascii="Times New Roman" w:hAnsi="Times New Roman" w:cs="Times New Roman"/>
          <w:b/>
          <w:sz w:val="26"/>
          <w:szCs w:val="26"/>
        </w:rPr>
        <w:t xml:space="preserve"> и В.М. Секрета</w:t>
      </w:r>
      <w:r w:rsidR="00DB1D1D" w:rsidRPr="00CB7584">
        <w:rPr>
          <w:rFonts w:ascii="Times New Roman" w:hAnsi="Times New Roman" w:cs="Times New Roman"/>
          <w:b/>
          <w:sz w:val="26"/>
          <w:szCs w:val="26"/>
        </w:rPr>
        <w:t xml:space="preserve"> открывается</w:t>
      </w:r>
      <w:r w:rsidR="00F55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D1D" w:rsidRPr="00CB7584">
        <w:rPr>
          <w:rFonts w:ascii="Times New Roman" w:hAnsi="Times New Roman" w:cs="Times New Roman"/>
          <w:b/>
          <w:sz w:val="26"/>
          <w:szCs w:val="26"/>
        </w:rPr>
        <w:t>в</w:t>
      </w:r>
      <w:r w:rsidR="00E05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D1D" w:rsidRPr="00CB7584">
        <w:rPr>
          <w:rFonts w:ascii="Times New Roman" w:hAnsi="Times New Roman" w:cs="Times New Roman"/>
          <w:b/>
          <w:sz w:val="26"/>
          <w:szCs w:val="26"/>
        </w:rPr>
        <w:t>Сергиево-Посадском музее-заповеднике</w:t>
      </w:r>
    </w:p>
    <w:p w14:paraId="5B0657C5" w14:textId="7E790CDA" w:rsidR="00270C0D" w:rsidRPr="00FC2B44" w:rsidRDefault="00F55CBA" w:rsidP="00DB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6B05" w:rsidRPr="00C76B0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734576" wp14:editId="32F5DD47">
            <wp:extent cx="4348707" cy="2176087"/>
            <wp:effectExtent l="0" t="0" r="0" b="0"/>
            <wp:docPr id="1" name="Рисунок 1" descr="C:\Users\ebiriukova\Desktop\сентябрь 2025\Слай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iriukova\Desktop\сентябрь 2025\Слайд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93" cy="21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E00F" w14:textId="78293E00" w:rsidR="00DB1D1D" w:rsidRPr="004B26BF" w:rsidRDefault="00C76B05" w:rsidP="00DB1D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B1D1D" w:rsidRPr="00FC2B44">
        <w:rPr>
          <w:rFonts w:ascii="Times New Roman" w:hAnsi="Times New Roman" w:cs="Times New Roman"/>
        </w:rPr>
        <w:t xml:space="preserve">Церемония открытия выставки: </w:t>
      </w:r>
      <w:r w:rsidR="00270C0D" w:rsidRPr="004B26BF">
        <w:rPr>
          <w:rFonts w:ascii="Times New Roman" w:hAnsi="Times New Roman" w:cs="Times New Roman"/>
          <w:b/>
        </w:rPr>
        <w:t>19</w:t>
      </w:r>
      <w:r w:rsidR="00DB1D1D" w:rsidRPr="004B26BF">
        <w:rPr>
          <w:rFonts w:ascii="Times New Roman" w:hAnsi="Times New Roman" w:cs="Times New Roman"/>
          <w:b/>
        </w:rPr>
        <w:t xml:space="preserve"> </w:t>
      </w:r>
      <w:r w:rsidR="00270C0D" w:rsidRPr="004B26BF">
        <w:rPr>
          <w:rFonts w:ascii="Times New Roman" w:hAnsi="Times New Roman" w:cs="Times New Roman"/>
          <w:b/>
        </w:rPr>
        <w:t>сентября</w:t>
      </w:r>
      <w:r w:rsidR="00DB1D1D" w:rsidRPr="004B26BF">
        <w:rPr>
          <w:rFonts w:ascii="Times New Roman" w:hAnsi="Times New Roman" w:cs="Times New Roman"/>
          <w:b/>
        </w:rPr>
        <w:t xml:space="preserve"> в 15.00</w:t>
      </w:r>
    </w:p>
    <w:p w14:paraId="1F1B98E9" w14:textId="288E25D1" w:rsidR="00DB1D1D" w:rsidRPr="00C76B05" w:rsidRDefault="00DB1D1D" w:rsidP="00DB1D1D">
      <w:pPr>
        <w:rPr>
          <w:rFonts w:ascii="Times New Roman" w:hAnsi="Times New Roman" w:cs="Times New Roman"/>
          <w:b/>
        </w:rPr>
      </w:pPr>
      <w:r w:rsidRPr="00FC2B44">
        <w:rPr>
          <w:rFonts w:ascii="Times New Roman" w:hAnsi="Times New Roman" w:cs="Times New Roman"/>
        </w:rPr>
        <w:t xml:space="preserve">Адрес: </w:t>
      </w:r>
      <w:r w:rsidRPr="004B26BF">
        <w:rPr>
          <w:rFonts w:ascii="Times New Roman" w:hAnsi="Times New Roman" w:cs="Times New Roman"/>
          <w:b/>
        </w:rPr>
        <w:t>Московская область, г. Сергиев Посад, проспе</w:t>
      </w:r>
      <w:r w:rsidR="00C76B05">
        <w:rPr>
          <w:rFonts w:ascii="Times New Roman" w:hAnsi="Times New Roman" w:cs="Times New Roman"/>
          <w:b/>
        </w:rPr>
        <w:t>кт Красной Армии, 144.</w:t>
      </w:r>
      <w:r w:rsidR="00F55CBA">
        <w:rPr>
          <w:rFonts w:ascii="Times New Roman" w:hAnsi="Times New Roman" w:cs="Times New Roman"/>
          <w:b/>
        </w:rPr>
        <w:t xml:space="preserve"> </w:t>
      </w:r>
      <w:r w:rsidR="00C76B05">
        <w:rPr>
          <w:rFonts w:ascii="Times New Roman" w:hAnsi="Times New Roman" w:cs="Times New Roman"/>
          <w:b/>
        </w:rPr>
        <w:t>Главный корпус музея</w:t>
      </w:r>
      <w:r w:rsidR="00F55CBA">
        <w:rPr>
          <w:rFonts w:ascii="Times New Roman" w:hAnsi="Times New Roman" w:cs="Times New Roman"/>
          <w:b/>
        </w:rPr>
        <w:t xml:space="preserve"> </w:t>
      </w:r>
    </w:p>
    <w:p w14:paraId="194412A7" w14:textId="4F1F1B2B" w:rsidR="005008E5" w:rsidRPr="00FC2B44" w:rsidRDefault="00270C0D" w:rsidP="0032017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B7F84">
        <w:rPr>
          <w:rFonts w:ascii="Times New Roman" w:hAnsi="Times New Roman" w:cs="Times New Roman"/>
          <w:b/>
        </w:rPr>
        <w:t>Серги</w:t>
      </w:r>
      <w:r w:rsidR="0032017B" w:rsidRPr="006B7F84">
        <w:rPr>
          <w:rFonts w:ascii="Times New Roman" w:hAnsi="Times New Roman" w:cs="Times New Roman"/>
          <w:b/>
        </w:rPr>
        <w:t>ево-</w:t>
      </w:r>
      <w:r w:rsidRPr="006B7F84">
        <w:rPr>
          <w:rFonts w:ascii="Times New Roman" w:hAnsi="Times New Roman" w:cs="Times New Roman"/>
          <w:b/>
        </w:rPr>
        <w:t xml:space="preserve">Посадский музей-заповедник представит </w:t>
      </w:r>
      <w:r w:rsidRPr="003F60E7">
        <w:rPr>
          <w:rFonts w:ascii="Times New Roman" w:hAnsi="Times New Roman" w:cs="Times New Roman"/>
          <w:b/>
        </w:rPr>
        <w:t xml:space="preserve">в своих залах </w:t>
      </w:r>
      <w:r w:rsidR="0032017B" w:rsidRPr="006B7F84">
        <w:rPr>
          <w:rFonts w:ascii="Times New Roman" w:hAnsi="Times New Roman" w:cs="Times New Roman"/>
          <w:b/>
        </w:rPr>
        <w:t xml:space="preserve">выставку, </w:t>
      </w:r>
      <w:r w:rsidR="00697184">
        <w:rPr>
          <w:rFonts w:ascii="Times New Roman" w:hAnsi="Times New Roman" w:cs="Times New Roman"/>
          <w:b/>
        </w:rPr>
        <w:t>которая объединит</w:t>
      </w:r>
      <w:r w:rsidR="0032017B" w:rsidRPr="006B7F84">
        <w:rPr>
          <w:rFonts w:ascii="Times New Roman" w:hAnsi="Times New Roman" w:cs="Times New Roman"/>
          <w:b/>
        </w:rPr>
        <w:t xml:space="preserve"> творчество </w:t>
      </w:r>
      <w:r w:rsidR="003F60E7">
        <w:rPr>
          <w:rFonts w:ascii="Times New Roman" w:hAnsi="Times New Roman" w:cs="Times New Roman"/>
          <w:b/>
        </w:rPr>
        <w:t xml:space="preserve">художников </w:t>
      </w:r>
      <w:r w:rsidR="00DB1D1D" w:rsidRPr="006B7F84">
        <w:rPr>
          <w:rFonts w:ascii="Times New Roman" w:hAnsi="Times New Roman" w:cs="Times New Roman"/>
          <w:b/>
        </w:rPr>
        <w:t xml:space="preserve">одной семьи: Николая Константиновича </w:t>
      </w:r>
      <w:proofErr w:type="spellStart"/>
      <w:r w:rsidR="00DB1D1D" w:rsidRPr="006B7F84">
        <w:rPr>
          <w:rFonts w:ascii="Times New Roman" w:hAnsi="Times New Roman" w:cs="Times New Roman"/>
          <w:b/>
        </w:rPr>
        <w:t>Левенцева</w:t>
      </w:r>
      <w:proofErr w:type="spellEnd"/>
      <w:r w:rsidR="00DB1D1D" w:rsidRPr="006B7F84">
        <w:rPr>
          <w:rFonts w:ascii="Times New Roman" w:hAnsi="Times New Roman" w:cs="Times New Roman"/>
          <w:b/>
        </w:rPr>
        <w:t xml:space="preserve">, Елены Николаевны </w:t>
      </w:r>
      <w:proofErr w:type="spellStart"/>
      <w:r w:rsidR="00DB1D1D" w:rsidRPr="006B7F84">
        <w:rPr>
          <w:rFonts w:ascii="Times New Roman" w:hAnsi="Times New Roman" w:cs="Times New Roman"/>
          <w:b/>
        </w:rPr>
        <w:t>Левенцевой</w:t>
      </w:r>
      <w:proofErr w:type="spellEnd"/>
      <w:r w:rsidR="00DB1D1D" w:rsidRPr="006B7F84">
        <w:rPr>
          <w:rFonts w:ascii="Times New Roman" w:hAnsi="Times New Roman" w:cs="Times New Roman"/>
          <w:b/>
        </w:rPr>
        <w:t xml:space="preserve"> и Ва</w:t>
      </w:r>
      <w:r w:rsidR="009B741D">
        <w:rPr>
          <w:rFonts w:ascii="Times New Roman" w:hAnsi="Times New Roman" w:cs="Times New Roman"/>
          <w:b/>
        </w:rPr>
        <w:t>лерия Михайловича Секрета</w:t>
      </w:r>
      <w:r w:rsidR="00DB1D1D" w:rsidRPr="006B7F84">
        <w:rPr>
          <w:rFonts w:ascii="Times New Roman" w:hAnsi="Times New Roman" w:cs="Times New Roman"/>
          <w:b/>
        </w:rPr>
        <w:t>.</w:t>
      </w:r>
      <w:r w:rsidR="00DB1D1D" w:rsidRPr="00FC2B44">
        <w:rPr>
          <w:rFonts w:ascii="Times New Roman" w:hAnsi="Times New Roman" w:cs="Times New Roman"/>
        </w:rPr>
        <w:t xml:space="preserve"> </w:t>
      </w:r>
      <w:r w:rsidR="0032017B" w:rsidRPr="0032017B">
        <w:rPr>
          <w:rFonts w:ascii="Times New Roman" w:hAnsi="Times New Roman" w:cs="Times New Roman"/>
        </w:rPr>
        <w:t xml:space="preserve">Все участники </w:t>
      </w:r>
      <w:r w:rsidR="00934F8A">
        <w:rPr>
          <w:rFonts w:ascii="Times New Roman" w:hAnsi="Times New Roman" w:cs="Times New Roman"/>
        </w:rPr>
        <w:t>выставочного проекта</w:t>
      </w:r>
      <w:r w:rsidR="0032017B" w:rsidRPr="0032017B">
        <w:rPr>
          <w:rFonts w:ascii="Times New Roman" w:hAnsi="Times New Roman" w:cs="Times New Roman"/>
        </w:rPr>
        <w:t xml:space="preserve"> по призванию служат искусству и хорошо известны в </w:t>
      </w:r>
      <w:r w:rsidR="00934F8A">
        <w:rPr>
          <w:rFonts w:ascii="Times New Roman" w:hAnsi="Times New Roman" w:cs="Times New Roman"/>
        </w:rPr>
        <w:t xml:space="preserve">Сергиевом Посаде </w:t>
      </w:r>
      <w:r w:rsidR="0032017B" w:rsidRPr="0032017B">
        <w:rPr>
          <w:rFonts w:ascii="Times New Roman" w:hAnsi="Times New Roman" w:cs="Times New Roman"/>
        </w:rPr>
        <w:t>и за его пределами.</w:t>
      </w:r>
      <w:r w:rsidR="00F55CBA">
        <w:rPr>
          <w:rFonts w:ascii="Times New Roman" w:hAnsi="Times New Roman" w:cs="Times New Roman"/>
        </w:rPr>
        <w:t xml:space="preserve"> </w:t>
      </w:r>
      <w:r w:rsidR="0032017B" w:rsidRPr="0032017B">
        <w:rPr>
          <w:rFonts w:ascii="Times New Roman" w:hAnsi="Times New Roman" w:cs="Times New Roman"/>
        </w:rPr>
        <w:t xml:space="preserve">Н. К. </w:t>
      </w:r>
      <w:proofErr w:type="spellStart"/>
      <w:r w:rsidR="0032017B" w:rsidRPr="0032017B">
        <w:rPr>
          <w:rFonts w:ascii="Times New Roman" w:hAnsi="Times New Roman" w:cs="Times New Roman"/>
        </w:rPr>
        <w:t>Левенцев</w:t>
      </w:r>
      <w:proofErr w:type="spellEnd"/>
      <w:r w:rsidR="0032017B" w:rsidRPr="0032017B">
        <w:rPr>
          <w:rFonts w:ascii="Times New Roman" w:hAnsi="Times New Roman" w:cs="Times New Roman"/>
        </w:rPr>
        <w:t xml:space="preserve"> был замечательным художником, </w:t>
      </w:r>
      <w:r w:rsidR="003F60E7">
        <w:rPr>
          <w:rFonts w:ascii="Times New Roman" w:hAnsi="Times New Roman" w:cs="Times New Roman"/>
        </w:rPr>
        <w:t xml:space="preserve">его </w:t>
      </w:r>
      <w:r w:rsidR="0032017B" w:rsidRPr="0032017B">
        <w:rPr>
          <w:rFonts w:ascii="Times New Roman" w:hAnsi="Times New Roman" w:cs="Times New Roman"/>
        </w:rPr>
        <w:t xml:space="preserve">супруга </w:t>
      </w:r>
      <w:r w:rsidR="003F60E7">
        <w:rPr>
          <w:rFonts w:ascii="Times New Roman" w:hAnsi="Times New Roman" w:cs="Times New Roman"/>
        </w:rPr>
        <w:t>-</w:t>
      </w:r>
      <w:r w:rsidR="00F55CBA">
        <w:rPr>
          <w:rFonts w:ascii="Times New Roman" w:hAnsi="Times New Roman" w:cs="Times New Roman"/>
        </w:rPr>
        <w:t xml:space="preserve"> </w:t>
      </w:r>
      <w:r w:rsidR="0032017B" w:rsidRPr="0032017B">
        <w:rPr>
          <w:rFonts w:ascii="Times New Roman" w:hAnsi="Times New Roman" w:cs="Times New Roman"/>
        </w:rPr>
        <w:t xml:space="preserve">Валентина Александровна </w:t>
      </w:r>
      <w:proofErr w:type="spellStart"/>
      <w:r w:rsidR="0032017B" w:rsidRPr="0032017B">
        <w:rPr>
          <w:rFonts w:ascii="Times New Roman" w:hAnsi="Times New Roman" w:cs="Times New Roman"/>
        </w:rPr>
        <w:t>Левенцева</w:t>
      </w:r>
      <w:proofErr w:type="spellEnd"/>
      <w:r w:rsidR="0032017B" w:rsidRPr="0032017B">
        <w:rPr>
          <w:rFonts w:ascii="Times New Roman" w:hAnsi="Times New Roman" w:cs="Times New Roman"/>
        </w:rPr>
        <w:t xml:space="preserve"> – искусствовед, дочь Елена Николаевна – художник и преподаватель университета, а зять – Валерий Михайлович Секрет – заслуженный художник России.</w:t>
      </w:r>
      <w:r w:rsidR="00F55CBA">
        <w:rPr>
          <w:rFonts w:ascii="Times New Roman" w:hAnsi="Times New Roman" w:cs="Times New Roman"/>
        </w:rPr>
        <w:t xml:space="preserve"> </w:t>
      </w:r>
      <w:r w:rsidR="005008E5" w:rsidRPr="00FC2B44">
        <w:rPr>
          <w:rFonts w:ascii="Times New Roman" w:hAnsi="Times New Roman" w:cs="Times New Roman"/>
        </w:rPr>
        <w:t>В экспозицию войдет 108</w:t>
      </w:r>
      <w:r w:rsidR="0032017B">
        <w:rPr>
          <w:rFonts w:ascii="Times New Roman" w:hAnsi="Times New Roman" w:cs="Times New Roman"/>
        </w:rPr>
        <w:t xml:space="preserve"> произведений</w:t>
      </w:r>
      <w:r w:rsidRPr="00FC2B44">
        <w:rPr>
          <w:rFonts w:ascii="Times New Roman" w:hAnsi="Times New Roman" w:cs="Times New Roman"/>
        </w:rPr>
        <w:t xml:space="preserve"> из фондов музея и из семейного собрания.</w:t>
      </w:r>
      <w:r w:rsidR="005008E5" w:rsidRPr="00FC2B44">
        <w:rPr>
          <w:rFonts w:ascii="Times New Roman" w:hAnsi="Times New Roman" w:cs="Times New Roman"/>
        </w:rPr>
        <w:t xml:space="preserve"> </w:t>
      </w:r>
    </w:p>
    <w:p w14:paraId="601C0947" w14:textId="666ADDF6" w:rsidR="00DB1D1D" w:rsidRPr="00FC2B44" w:rsidRDefault="00DB1D1D" w:rsidP="0032017B">
      <w:pPr>
        <w:jc w:val="both"/>
        <w:rPr>
          <w:rFonts w:ascii="Times New Roman" w:hAnsi="Times New Roman" w:cs="Times New Roman"/>
        </w:rPr>
      </w:pPr>
      <w:r w:rsidRPr="00FC2B44">
        <w:rPr>
          <w:rFonts w:ascii="Times New Roman" w:hAnsi="Times New Roman" w:cs="Times New Roman"/>
        </w:rPr>
        <w:t>Семья</w:t>
      </w:r>
      <w:r w:rsidR="0032017B">
        <w:rPr>
          <w:rFonts w:ascii="Times New Roman" w:hAnsi="Times New Roman" w:cs="Times New Roman"/>
        </w:rPr>
        <w:t xml:space="preserve"> </w:t>
      </w:r>
      <w:proofErr w:type="spellStart"/>
      <w:r w:rsidR="0032017B">
        <w:rPr>
          <w:rFonts w:ascii="Times New Roman" w:hAnsi="Times New Roman" w:cs="Times New Roman"/>
        </w:rPr>
        <w:t>Левенцевых</w:t>
      </w:r>
      <w:proofErr w:type="spellEnd"/>
      <w:r w:rsidR="0032017B">
        <w:rPr>
          <w:rFonts w:ascii="Times New Roman" w:hAnsi="Times New Roman" w:cs="Times New Roman"/>
        </w:rPr>
        <w:t xml:space="preserve"> - Секрета</w:t>
      </w:r>
      <w:r w:rsidRPr="00FC2B44">
        <w:rPr>
          <w:rFonts w:ascii="Times New Roman" w:hAnsi="Times New Roman" w:cs="Times New Roman"/>
        </w:rPr>
        <w:t xml:space="preserve"> проживает </w:t>
      </w:r>
      <w:r w:rsidR="003F60E7">
        <w:rPr>
          <w:rFonts w:ascii="Times New Roman" w:hAnsi="Times New Roman" w:cs="Times New Roman"/>
        </w:rPr>
        <w:t>в доме, который является</w:t>
      </w:r>
      <w:r w:rsidRPr="00FC2B44">
        <w:rPr>
          <w:rFonts w:ascii="Times New Roman" w:hAnsi="Times New Roman" w:cs="Times New Roman"/>
        </w:rPr>
        <w:t xml:space="preserve"> памятником архитектуры XIX в.</w:t>
      </w:r>
      <w:r w:rsidR="00270C0D" w:rsidRPr="00FC2B44">
        <w:rPr>
          <w:rFonts w:ascii="Times New Roman" w:hAnsi="Times New Roman" w:cs="Times New Roman"/>
        </w:rPr>
        <w:t>,</w:t>
      </w:r>
      <w:r w:rsidRPr="00FC2B44">
        <w:rPr>
          <w:rFonts w:ascii="Times New Roman" w:hAnsi="Times New Roman" w:cs="Times New Roman"/>
        </w:rPr>
        <w:t xml:space="preserve"> и хранит традиции рус</w:t>
      </w:r>
      <w:r w:rsidR="003F60E7">
        <w:rPr>
          <w:rFonts w:ascii="Times New Roman" w:hAnsi="Times New Roman" w:cs="Times New Roman"/>
        </w:rPr>
        <w:t>ского реалистического искусства</w:t>
      </w:r>
      <w:r w:rsidRPr="00FC2B44">
        <w:rPr>
          <w:rFonts w:ascii="Times New Roman" w:hAnsi="Times New Roman" w:cs="Times New Roman"/>
        </w:rPr>
        <w:t xml:space="preserve"> и культурные традиции русской интеллигенции. Секреты дома на </w:t>
      </w:r>
      <w:proofErr w:type="spellStart"/>
      <w:r w:rsidRPr="00FC2B44">
        <w:rPr>
          <w:rFonts w:ascii="Times New Roman" w:hAnsi="Times New Roman" w:cs="Times New Roman"/>
        </w:rPr>
        <w:t>Вифанской</w:t>
      </w:r>
      <w:proofErr w:type="spellEnd"/>
      <w:r w:rsidRPr="00FC2B44">
        <w:rPr>
          <w:rFonts w:ascii="Times New Roman" w:hAnsi="Times New Roman" w:cs="Times New Roman"/>
        </w:rPr>
        <w:t xml:space="preserve"> легко раскрываются, если познакомиться с творчеством </w:t>
      </w:r>
      <w:r w:rsidR="00934F8A">
        <w:rPr>
          <w:rFonts w:ascii="Times New Roman" w:hAnsi="Times New Roman" w:cs="Times New Roman"/>
        </w:rPr>
        <w:t>его жителей.</w:t>
      </w:r>
      <w:r w:rsidR="003F60E7">
        <w:rPr>
          <w:rFonts w:ascii="Times New Roman" w:hAnsi="Times New Roman" w:cs="Times New Roman"/>
        </w:rPr>
        <w:t xml:space="preserve"> </w:t>
      </w:r>
      <w:r w:rsidRPr="00FC2B44">
        <w:rPr>
          <w:rFonts w:ascii="Times New Roman" w:hAnsi="Times New Roman" w:cs="Times New Roman"/>
        </w:rPr>
        <w:t xml:space="preserve">Они – в любви к искусству, </w:t>
      </w:r>
      <w:r w:rsidR="00934F8A">
        <w:rPr>
          <w:rFonts w:ascii="Times New Roman" w:hAnsi="Times New Roman" w:cs="Times New Roman"/>
        </w:rPr>
        <w:t>родному дому и городу,</w:t>
      </w:r>
      <w:r w:rsidRPr="00FC2B44">
        <w:rPr>
          <w:rFonts w:ascii="Times New Roman" w:hAnsi="Times New Roman" w:cs="Times New Roman"/>
        </w:rPr>
        <w:t xml:space="preserve"> стране и ее истории. </w:t>
      </w:r>
    </w:p>
    <w:p w14:paraId="00CBC5A4" w14:textId="63DB97EA" w:rsidR="00194825" w:rsidRDefault="00D7529D" w:rsidP="0032017B">
      <w:pPr>
        <w:jc w:val="both"/>
        <w:rPr>
          <w:rFonts w:ascii="Times New Roman" w:hAnsi="Times New Roman" w:cs="Times New Roman"/>
          <w:b/>
        </w:rPr>
      </w:pPr>
      <w:r w:rsidRPr="00FC2B44">
        <w:rPr>
          <w:rFonts w:ascii="Times New Roman" w:hAnsi="Times New Roman" w:cs="Times New Roman"/>
        </w:rPr>
        <w:t>Выставка</w:t>
      </w:r>
      <w:r w:rsidR="00DB1D1D" w:rsidRPr="00FC2B44">
        <w:rPr>
          <w:rFonts w:ascii="Times New Roman" w:hAnsi="Times New Roman" w:cs="Times New Roman"/>
        </w:rPr>
        <w:t xml:space="preserve"> состоит из трех разделов, в которых будет представлено персональное творчество каждого из художников. </w:t>
      </w:r>
    </w:p>
    <w:p w14:paraId="2891050B" w14:textId="639C09C5" w:rsidR="0032017B" w:rsidRPr="0032017B" w:rsidRDefault="00DB1D1D" w:rsidP="0032017B">
      <w:pPr>
        <w:jc w:val="both"/>
        <w:rPr>
          <w:rFonts w:ascii="Times New Roman" w:hAnsi="Times New Roman" w:cs="Times New Roman"/>
        </w:rPr>
      </w:pPr>
      <w:r w:rsidRPr="006B7F84">
        <w:rPr>
          <w:rFonts w:ascii="Times New Roman" w:hAnsi="Times New Roman" w:cs="Times New Roman"/>
          <w:b/>
        </w:rPr>
        <w:t xml:space="preserve">В первом </w:t>
      </w:r>
      <w:r w:rsidR="0007606E">
        <w:rPr>
          <w:rFonts w:ascii="Times New Roman" w:hAnsi="Times New Roman" w:cs="Times New Roman"/>
          <w:b/>
        </w:rPr>
        <w:t>зале перед зрителем предстанут</w:t>
      </w:r>
      <w:r w:rsidRPr="006B7F84">
        <w:rPr>
          <w:rFonts w:ascii="Times New Roman" w:hAnsi="Times New Roman" w:cs="Times New Roman"/>
          <w:b/>
        </w:rPr>
        <w:t xml:space="preserve"> живописные и графические произведения Н.К. </w:t>
      </w:r>
      <w:proofErr w:type="spellStart"/>
      <w:r w:rsidR="009B741D" w:rsidRPr="006B7F84">
        <w:rPr>
          <w:rFonts w:ascii="Times New Roman" w:hAnsi="Times New Roman" w:cs="Times New Roman"/>
          <w:b/>
        </w:rPr>
        <w:t>Левенцева</w:t>
      </w:r>
      <w:proofErr w:type="spellEnd"/>
      <w:r w:rsidR="009B741D">
        <w:rPr>
          <w:rFonts w:ascii="Times New Roman" w:hAnsi="Times New Roman" w:cs="Times New Roman"/>
          <w:b/>
        </w:rPr>
        <w:t xml:space="preserve"> (</w:t>
      </w:r>
      <w:r w:rsidR="009B741D" w:rsidRPr="009B741D">
        <w:rPr>
          <w:rFonts w:ascii="Times New Roman" w:hAnsi="Times New Roman" w:cs="Times New Roman"/>
          <w:b/>
        </w:rPr>
        <w:t>1930-2008</w:t>
      </w:r>
      <w:r w:rsidR="009B741D">
        <w:rPr>
          <w:rFonts w:ascii="Times New Roman" w:hAnsi="Times New Roman" w:cs="Times New Roman"/>
          <w:b/>
        </w:rPr>
        <w:t>).</w:t>
      </w:r>
      <w:r w:rsidRPr="00FC2B44">
        <w:rPr>
          <w:rFonts w:ascii="Times New Roman" w:hAnsi="Times New Roman" w:cs="Times New Roman"/>
        </w:rPr>
        <w:t xml:space="preserve"> </w:t>
      </w:r>
      <w:r w:rsidR="0032017B" w:rsidRPr="0032017B">
        <w:rPr>
          <w:rFonts w:ascii="Times New Roman" w:hAnsi="Times New Roman" w:cs="Times New Roman"/>
        </w:rPr>
        <w:t xml:space="preserve">Художественный почерк </w:t>
      </w:r>
      <w:proofErr w:type="spellStart"/>
      <w:r w:rsidR="0032017B" w:rsidRPr="0032017B">
        <w:rPr>
          <w:rFonts w:ascii="Times New Roman" w:hAnsi="Times New Roman" w:cs="Times New Roman"/>
        </w:rPr>
        <w:t>Левенцева</w:t>
      </w:r>
      <w:proofErr w:type="spellEnd"/>
      <w:r w:rsidR="0032017B" w:rsidRPr="0032017B">
        <w:rPr>
          <w:rFonts w:ascii="Times New Roman" w:hAnsi="Times New Roman" w:cs="Times New Roman"/>
        </w:rPr>
        <w:t xml:space="preserve"> узнаваем по широкому письму и сложной гамме теплых цветовых оттенков в живописи, в графике – применением</w:t>
      </w:r>
      <w:r w:rsidR="00BB404D">
        <w:rPr>
          <w:rFonts w:ascii="Times New Roman" w:hAnsi="Times New Roman" w:cs="Times New Roman"/>
        </w:rPr>
        <w:t xml:space="preserve"> </w:t>
      </w:r>
      <w:r w:rsidR="00BB404D">
        <w:rPr>
          <w:rFonts w:ascii="Times New Roman" w:hAnsi="Times New Roman" w:cs="Times New Roman"/>
        </w:rPr>
        <w:lastRenderedPageBreak/>
        <w:t>черно-белых тонов и обобщением форм</w:t>
      </w:r>
      <w:r w:rsidR="0032017B" w:rsidRPr="0032017B">
        <w:rPr>
          <w:rFonts w:ascii="Times New Roman" w:hAnsi="Times New Roman" w:cs="Times New Roman"/>
        </w:rPr>
        <w:t xml:space="preserve">. Художник поражает глубиной проникновения в исторические события и образы, умением создавать сложные, продуманные композиции, пронизанные внутренним напряжением и драматизмом. </w:t>
      </w:r>
    </w:p>
    <w:p w14:paraId="519E1319" w14:textId="5E7B39AE" w:rsidR="00DB1D1D" w:rsidRPr="0032017B" w:rsidRDefault="0032017B" w:rsidP="0032017B">
      <w:pPr>
        <w:jc w:val="both"/>
        <w:rPr>
          <w:rFonts w:ascii="Times New Roman" w:hAnsi="Times New Roman" w:cs="Times New Roman"/>
        </w:rPr>
      </w:pPr>
      <w:r w:rsidRPr="0032017B">
        <w:rPr>
          <w:rFonts w:ascii="Times New Roman" w:hAnsi="Times New Roman" w:cs="Times New Roman"/>
        </w:rPr>
        <w:t>На выставке будут представлены живописные и графические работы, посвященные осаде Троице-Сергиева монастыря, портреты членов семьи, иллюстрации к произведениям «Капитанская дочка» А.С. Пушкина и «Боцман с «Тумана» Н.Н. Панова, а также эскизы к заказным картинам из жизни аристократического общества XIX в.</w:t>
      </w:r>
    </w:p>
    <w:p w14:paraId="4A8AAC31" w14:textId="77777777" w:rsidR="009B741D" w:rsidRDefault="00DB1D1D" w:rsidP="0032017B">
      <w:pPr>
        <w:jc w:val="both"/>
        <w:rPr>
          <w:rFonts w:ascii="Times New Roman" w:hAnsi="Times New Roman" w:cs="Times New Roman"/>
          <w:b/>
        </w:rPr>
      </w:pPr>
      <w:r w:rsidRPr="009B741D">
        <w:rPr>
          <w:rFonts w:ascii="Times New Roman" w:hAnsi="Times New Roman" w:cs="Times New Roman"/>
          <w:b/>
        </w:rPr>
        <w:t xml:space="preserve">Во втором зале произведения Е.Н. </w:t>
      </w:r>
      <w:proofErr w:type="spellStart"/>
      <w:r w:rsidRPr="009B741D">
        <w:rPr>
          <w:rFonts w:ascii="Times New Roman" w:hAnsi="Times New Roman" w:cs="Times New Roman"/>
          <w:b/>
        </w:rPr>
        <w:t>Левенцевой</w:t>
      </w:r>
      <w:proofErr w:type="spellEnd"/>
      <w:r w:rsidRPr="009B741D">
        <w:rPr>
          <w:rFonts w:ascii="Times New Roman" w:hAnsi="Times New Roman" w:cs="Times New Roman"/>
          <w:b/>
        </w:rPr>
        <w:t xml:space="preserve"> и В.М. Секрета раскроют темы, вдохновившие художников на создание замечательных полотен и графических листов.</w:t>
      </w:r>
      <w:r w:rsidR="009B741D">
        <w:rPr>
          <w:rFonts w:ascii="Times New Roman" w:hAnsi="Times New Roman" w:cs="Times New Roman"/>
          <w:b/>
        </w:rPr>
        <w:t xml:space="preserve"> </w:t>
      </w:r>
    </w:p>
    <w:p w14:paraId="57B3EEFE" w14:textId="4E5B4166" w:rsidR="00DB1D1D" w:rsidRPr="009B741D" w:rsidRDefault="00DB1D1D" w:rsidP="0032017B">
      <w:pPr>
        <w:jc w:val="both"/>
        <w:rPr>
          <w:rFonts w:ascii="Times New Roman" w:hAnsi="Times New Roman" w:cs="Times New Roman"/>
          <w:b/>
        </w:rPr>
      </w:pPr>
      <w:r w:rsidRPr="009B741D">
        <w:rPr>
          <w:rFonts w:ascii="Times New Roman" w:hAnsi="Times New Roman" w:cs="Times New Roman"/>
          <w:b/>
        </w:rPr>
        <w:t>Елена</w:t>
      </w:r>
      <w:r w:rsidR="009B741D">
        <w:rPr>
          <w:rFonts w:ascii="Times New Roman" w:hAnsi="Times New Roman" w:cs="Times New Roman"/>
          <w:b/>
        </w:rPr>
        <w:t xml:space="preserve"> Николаевна </w:t>
      </w:r>
      <w:proofErr w:type="spellStart"/>
      <w:r w:rsidR="009B741D">
        <w:rPr>
          <w:rFonts w:ascii="Times New Roman" w:hAnsi="Times New Roman" w:cs="Times New Roman"/>
          <w:b/>
        </w:rPr>
        <w:t>Левенцева</w:t>
      </w:r>
      <w:proofErr w:type="spellEnd"/>
      <w:r w:rsidR="009B741D">
        <w:rPr>
          <w:rFonts w:ascii="Times New Roman" w:hAnsi="Times New Roman" w:cs="Times New Roman"/>
          <w:b/>
        </w:rPr>
        <w:t xml:space="preserve"> (1955</w:t>
      </w:r>
      <w:r w:rsidRPr="009B741D">
        <w:rPr>
          <w:rFonts w:ascii="Times New Roman" w:hAnsi="Times New Roman" w:cs="Times New Roman"/>
          <w:b/>
        </w:rPr>
        <w:t>)</w:t>
      </w:r>
      <w:r w:rsidR="0032017B">
        <w:rPr>
          <w:rFonts w:ascii="Times New Roman" w:hAnsi="Times New Roman" w:cs="Times New Roman"/>
        </w:rPr>
        <w:t xml:space="preserve"> </w:t>
      </w:r>
      <w:r w:rsidRPr="00FC2B44">
        <w:rPr>
          <w:rFonts w:ascii="Times New Roman" w:hAnsi="Times New Roman" w:cs="Times New Roman"/>
        </w:rPr>
        <w:t>работает в жанрах портрета, пейзажа, тематической картины, пре</w:t>
      </w:r>
      <w:r w:rsidR="003F60E7">
        <w:rPr>
          <w:rFonts w:ascii="Times New Roman" w:hAnsi="Times New Roman" w:cs="Times New Roman"/>
        </w:rPr>
        <w:t>имущественно в технике акварели</w:t>
      </w:r>
      <w:r w:rsidR="00794643">
        <w:rPr>
          <w:rFonts w:ascii="Times New Roman" w:hAnsi="Times New Roman" w:cs="Times New Roman"/>
        </w:rPr>
        <w:t>.</w:t>
      </w:r>
      <w:r w:rsidRPr="00FC2B44">
        <w:rPr>
          <w:rFonts w:ascii="Times New Roman" w:hAnsi="Times New Roman" w:cs="Times New Roman"/>
        </w:rPr>
        <w:t xml:space="preserve"> </w:t>
      </w:r>
      <w:r w:rsidRPr="00794643">
        <w:rPr>
          <w:rFonts w:ascii="Times New Roman" w:hAnsi="Times New Roman" w:cs="Times New Roman"/>
        </w:rPr>
        <w:t>Работает в живописной обобщенной манере динамичным широким мазком, большими плоскостями, в сдержанной цветовой гамме.</w:t>
      </w:r>
      <w:r w:rsidR="00794643">
        <w:rPr>
          <w:rFonts w:ascii="Times New Roman" w:hAnsi="Times New Roman" w:cs="Times New Roman"/>
        </w:rPr>
        <w:t xml:space="preserve"> </w:t>
      </w:r>
    </w:p>
    <w:p w14:paraId="2CE46A87" w14:textId="0738444D" w:rsidR="00DB1D1D" w:rsidRPr="00FC2B44" w:rsidRDefault="003F60E7" w:rsidP="003201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выставке можно </w:t>
      </w:r>
      <w:r w:rsidR="00DB1D1D" w:rsidRPr="00FC2B44">
        <w:rPr>
          <w:rFonts w:ascii="Times New Roman" w:hAnsi="Times New Roman" w:cs="Times New Roman"/>
        </w:rPr>
        <w:t xml:space="preserve">увидеть серию работ «Мой Пушкин», </w:t>
      </w:r>
      <w:r w:rsidR="006B7F84" w:rsidRPr="006B7F84">
        <w:rPr>
          <w:rFonts w:ascii="Times New Roman" w:hAnsi="Times New Roman" w:cs="Times New Roman"/>
        </w:rPr>
        <w:t>посвящ</w:t>
      </w:r>
      <w:r w:rsidR="006B7F84">
        <w:rPr>
          <w:rFonts w:ascii="Times New Roman" w:hAnsi="Times New Roman" w:cs="Times New Roman"/>
        </w:rPr>
        <w:t xml:space="preserve">енных жизни и творчеству поэта, </w:t>
      </w:r>
      <w:r w:rsidR="00194825">
        <w:rPr>
          <w:rFonts w:ascii="Times New Roman" w:hAnsi="Times New Roman" w:cs="Times New Roman"/>
        </w:rPr>
        <w:t xml:space="preserve">портрет </w:t>
      </w:r>
      <w:r w:rsidR="00697184">
        <w:rPr>
          <w:rFonts w:ascii="Times New Roman" w:hAnsi="Times New Roman" w:cs="Times New Roman"/>
        </w:rPr>
        <w:t xml:space="preserve">её </w:t>
      </w:r>
      <w:r w:rsidR="00194825">
        <w:rPr>
          <w:rFonts w:ascii="Times New Roman" w:hAnsi="Times New Roman" w:cs="Times New Roman"/>
        </w:rPr>
        <w:t>супруга Валерия</w:t>
      </w:r>
      <w:r w:rsidR="00DB1D1D" w:rsidRPr="00194825">
        <w:rPr>
          <w:rFonts w:ascii="Times New Roman" w:hAnsi="Times New Roman" w:cs="Times New Roman"/>
        </w:rPr>
        <w:t xml:space="preserve"> Секрета</w:t>
      </w:r>
      <w:r w:rsidR="00DB1D1D" w:rsidRPr="00FC2B44">
        <w:rPr>
          <w:rFonts w:ascii="Times New Roman" w:hAnsi="Times New Roman" w:cs="Times New Roman"/>
        </w:rPr>
        <w:t xml:space="preserve"> в молодости, женские портреты, а также натюрморт и пейзаж.</w:t>
      </w:r>
    </w:p>
    <w:p w14:paraId="7243297F" w14:textId="6463C8B3" w:rsidR="0032017B" w:rsidRPr="0032017B" w:rsidRDefault="00DB1D1D" w:rsidP="0032017B">
      <w:pPr>
        <w:jc w:val="both"/>
        <w:rPr>
          <w:rFonts w:ascii="Times New Roman" w:hAnsi="Times New Roman" w:cs="Times New Roman"/>
        </w:rPr>
      </w:pPr>
      <w:r w:rsidRPr="009B741D">
        <w:rPr>
          <w:rFonts w:ascii="Times New Roman" w:hAnsi="Times New Roman" w:cs="Times New Roman"/>
          <w:b/>
        </w:rPr>
        <w:t>Вале</w:t>
      </w:r>
      <w:r w:rsidR="009B741D">
        <w:rPr>
          <w:rFonts w:ascii="Times New Roman" w:hAnsi="Times New Roman" w:cs="Times New Roman"/>
          <w:b/>
        </w:rPr>
        <w:t>рий Михайлович Секрет (1950</w:t>
      </w:r>
      <w:r w:rsidRPr="009B741D">
        <w:rPr>
          <w:rFonts w:ascii="Times New Roman" w:hAnsi="Times New Roman" w:cs="Times New Roman"/>
          <w:b/>
        </w:rPr>
        <w:t>)</w:t>
      </w:r>
      <w:r w:rsidR="0032017B">
        <w:rPr>
          <w:rFonts w:ascii="Times New Roman" w:hAnsi="Times New Roman" w:cs="Times New Roman"/>
        </w:rPr>
        <w:t xml:space="preserve"> -</w:t>
      </w:r>
      <w:r w:rsidR="0032017B" w:rsidRPr="0032017B">
        <w:t xml:space="preserve"> </w:t>
      </w:r>
      <w:r w:rsidR="0032017B" w:rsidRPr="0032017B">
        <w:rPr>
          <w:rFonts w:ascii="Times New Roman" w:hAnsi="Times New Roman" w:cs="Times New Roman"/>
        </w:rPr>
        <w:t>заслуженный художник России, один из ведущих</w:t>
      </w:r>
      <w:r w:rsidR="006B7F84">
        <w:rPr>
          <w:rFonts w:ascii="Times New Roman" w:hAnsi="Times New Roman" w:cs="Times New Roman"/>
        </w:rPr>
        <w:t xml:space="preserve"> мастеров пейзажа</w:t>
      </w:r>
      <w:r w:rsidR="0032017B" w:rsidRPr="0032017B">
        <w:rPr>
          <w:rFonts w:ascii="Times New Roman" w:hAnsi="Times New Roman" w:cs="Times New Roman"/>
        </w:rPr>
        <w:t>, чье имя и творчество хорошо известно и в стране, и за рубежом. Персональные выставки Валерия Секрета неоднократно проход</w:t>
      </w:r>
      <w:r w:rsidR="00794643">
        <w:rPr>
          <w:rFonts w:ascii="Times New Roman" w:hAnsi="Times New Roman" w:cs="Times New Roman"/>
        </w:rPr>
        <w:t>или</w:t>
      </w:r>
      <w:r w:rsidR="0032017B" w:rsidRPr="0032017B">
        <w:rPr>
          <w:rFonts w:ascii="Times New Roman" w:hAnsi="Times New Roman" w:cs="Times New Roman"/>
        </w:rPr>
        <w:t xml:space="preserve"> в Сергиевом Посаде и </w:t>
      </w:r>
      <w:r w:rsidR="00794643">
        <w:rPr>
          <w:rFonts w:ascii="Times New Roman" w:hAnsi="Times New Roman" w:cs="Times New Roman"/>
        </w:rPr>
        <w:t>всегда</w:t>
      </w:r>
      <w:r w:rsidR="0032017B" w:rsidRPr="0032017B">
        <w:rPr>
          <w:rFonts w:ascii="Times New Roman" w:hAnsi="Times New Roman" w:cs="Times New Roman"/>
        </w:rPr>
        <w:t xml:space="preserve"> востребованы публикой. Валерий </w:t>
      </w:r>
      <w:r w:rsidR="00794643">
        <w:rPr>
          <w:rFonts w:ascii="Times New Roman" w:hAnsi="Times New Roman" w:cs="Times New Roman"/>
        </w:rPr>
        <w:t xml:space="preserve">Михайлович - </w:t>
      </w:r>
      <w:r w:rsidR="0032017B" w:rsidRPr="0032017B">
        <w:rPr>
          <w:rFonts w:ascii="Times New Roman" w:hAnsi="Times New Roman" w:cs="Times New Roman"/>
        </w:rPr>
        <w:t>призер выста</w:t>
      </w:r>
      <w:r w:rsidR="007B495E">
        <w:rPr>
          <w:rFonts w:ascii="Times New Roman" w:hAnsi="Times New Roman" w:cs="Times New Roman"/>
        </w:rPr>
        <w:t>вки-</w:t>
      </w:r>
      <w:r w:rsidR="006B7F84">
        <w:rPr>
          <w:rFonts w:ascii="Times New Roman" w:hAnsi="Times New Roman" w:cs="Times New Roman"/>
        </w:rPr>
        <w:t>конкурса «Осенний салон-</w:t>
      </w:r>
      <w:r w:rsidR="0032017B" w:rsidRPr="0032017B">
        <w:rPr>
          <w:rFonts w:ascii="Times New Roman" w:hAnsi="Times New Roman" w:cs="Times New Roman"/>
        </w:rPr>
        <w:t>1995» – 2-я премия; 1996 – 2-я премия; 1998 – 1-</w:t>
      </w:r>
      <w:r w:rsidR="006B7F84">
        <w:rPr>
          <w:rFonts w:ascii="Times New Roman" w:hAnsi="Times New Roman" w:cs="Times New Roman"/>
        </w:rPr>
        <w:t>я</w:t>
      </w:r>
      <w:r w:rsidR="0032017B" w:rsidRPr="0032017B">
        <w:rPr>
          <w:rFonts w:ascii="Times New Roman" w:hAnsi="Times New Roman" w:cs="Times New Roman"/>
        </w:rPr>
        <w:t xml:space="preserve"> премия; 2002, 2004 – 3-я премия.</w:t>
      </w:r>
    </w:p>
    <w:p w14:paraId="56F7EB72" w14:textId="7300A7C0" w:rsidR="00DB1D1D" w:rsidRPr="00FC2B44" w:rsidRDefault="0032017B" w:rsidP="0032017B">
      <w:pPr>
        <w:jc w:val="both"/>
        <w:rPr>
          <w:rFonts w:ascii="Times New Roman" w:hAnsi="Times New Roman" w:cs="Times New Roman"/>
        </w:rPr>
      </w:pPr>
      <w:r w:rsidRPr="0032017B">
        <w:rPr>
          <w:rFonts w:ascii="Times New Roman" w:hAnsi="Times New Roman" w:cs="Times New Roman"/>
        </w:rPr>
        <w:t>На выставке зрит</w:t>
      </w:r>
      <w:r w:rsidR="006B7F84">
        <w:rPr>
          <w:rFonts w:ascii="Times New Roman" w:hAnsi="Times New Roman" w:cs="Times New Roman"/>
        </w:rPr>
        <w:t>ел</w:t>
      </w:r>
      <w:r w:rsidR="00794643">
        <w:rPr>
          <w:rFonts w:ascii="Times New Roman" w:hAnsi="Times New Roman" w:cs="Times New Roman"/>
        </w:rPr>
        <w:t xml:space="preserve">и увидят работы разных лет: </w:t>
      </w:r>
      <w:r w:rsidRPr="0032017B">
        <w:rPr>
          <w:rFonts w:ascii="Times New Roman" w:hAnsi="Times New Roman" w:cs="Times New Roman"/>
        </w:rPr>
        <w:t xml:space="preserve">офорты с изображением храмовой архитектуры, пейзажи Алтая, городские и морские пейзажи Франции, Испании, Крыма, пейзажи с волжскими просторами и бескрайними полями России, сельские пейзажи с туманами и ночным звездным небом. И, конечно, дом на </w:t>
      </w:r>
      <w:proofErr w:type="spellStart"/>
      <w:r w:rsidRPr="0032017B">
        <w:rPr>
          <w:rFonts w:ascii="Times New Roman" w:hAnsi="Times New Roman" w:cs="Times New Roman"/>
        </w:rPr>
        <w:t>Вифанской</w:t>
      </w:r>
      <w:proofErr w:type="spellEnd"/>
      <w:r w:rsidRPr="0032017B">
        <w:rPr>
          <w:rFonts w:ascii="Times New Roman" w:hAnsi="Times New Roman" w:cs="Times New Roman"/>
        </w:rPr>
        <w:t xml:space="preserve"> с колоннами на террасе, цветущей аллеей и уютными интерьерами внутри.</w:t>
      </w:r>
    </w:p>
    <w:p w14:paraId="1FA483E5" w14:textId="60F56528" w:rsidR="00DB1D1D" w:rsidRPr="006B7F84" w:rsidRDefault="00D61864" w:rsidP="0032017B">
      <w:pPr>
        <w:jc w:val="both"/>
        <w:rPr>
          <w:rFonts w:ascii="Times New Roman" w:hAnsi="Times New Roman" w:cs="Times New Roman"/>
          <w:b/>
        </w:rPr>
      </w:pPr>
      <w:r w:rsidRPr="006B7F84">
        <w:rPr>
          <w:rFonts w:ascii="Times New Roman" w:hAnsi="Times New Roman" w:cs="Times New Roman"/>
          <w:b/>
        </w:rPr>
        <w:t>Выставка ждет посетителей с 19 сентября до 19 октября 2025 года.</w:t>
      </w:r>
    </w:p>
    <w:p w14:paraId="7261E6FC" w14:textId="77777777" w:rsidR="00DB1D1D" w:rsidRPr="006B7F84" w:rsidRDefault="00DB1D1D" w:rsidP="0032017B">
      <w:pPr>
        <w:jc w:val="both"/>
        <w:rPr>
          <w:rFonts w:ascii="Times New Roman" w:hAnsi="Times New Roman" w:cs="Times New Roman"/>
          <w:b/>
        </w:rPr>
      </w:pPr>
      <w:r w:rsidRPr="006B7F84">
        <w:rPr>
          <w:rFonts w:ascii="Times New Roman" w:hAnsi="Times New Roman" w:cs="Times New Roman"/>
          <w:b/>
        </w:rPr>
        <w:t>Дополнительная информация</w:t>
      </w:r>
    </w:p>
    <w:p w14:paraId="34A28B39" w14:textId="4A6EE263" w:rsidR="00DB1D1D" w:rsidRPr="0032017B" w:rsidRDefault="00DB1D1D" w:rsidP="0032017B">
      <w:pPr>
        <w:jc w:val="both"/>
        <w:rPr>
          <w:rFonts w:ascii="Times New Roman" w:hAnsi="Times New Roman" w:cs="Times New Roman"/>
        </w:rPr>
      </w:pPr>
      <w:r w:rsidRPr="0032017B">
        <w:rPr>
          <w:rFonts w:ascii="Times New Roman" w:hAnsi="Times New Roman" w:cs="Times New Roman"/>
        </w:rPr>
        <w:t>Куратор выставки: ведущий научный сотрудник отдела «Изобразительное искусство» Лариса Ана</w:t>
      </w:r>
      <w:r w:rsidR="00194825">
        <w:rPr>
          <w:rFonts w:ascii="Times New Roman" w:hAnsi="Times New Roman" w:cs="Times New Roman"/>
        </w:rPr>
        <w:t>тольевна Макусова 8(496)5460339</w:t>
      </w:r>
    </w:p>
    <w:p w14:paraId="2695F3B3" w14:textId="77777777" w:rsidR="00DB1D1D" w:rsidRPr="006B7F84" w:rsidRDefault="00DB1D1D" w:rsidP="0032017B">
      <w:pPr>
        <w:jc w:val="both"/>
        <w:rPr>
          <w:rFonts w:ascii="Times New Roman" w:hAnsi="Times New Roman" w:cs="Times New Roman"/>
          <w:b/>
        </w:rPr>
      </w:pPr>
      <w:r w:rsidRPr="006B7F84">
        <w:rPr>
          <w:rFonts w:ascii="Times New Roman" w:hAnsi="Times New Roman" w:cs="Times New Roman"/>
          <w:b/>
        </w:rPr>
        <w:t>Контакты для СМИ</w:t>
      </w:r>
    </w:p>
    <w:p w14:paraId="61B2DD76" w14:textId="5F8944D5" w:rsidR="00DB1D1D" w:rsidRDefault="00DB1D1D" w:rsidP="0032017B">
      <w:pPr>
        <w:jc w:val="both"/>
        <w:rPr>
          <w:rFonts w:ascii="Times New Roman" w:hAnsi="Times New Roman" w:cs="Times New Roman"/>
        </w:rPr>
      </w:pPr>
      <w:r w:rsidRPr="0032017B">
        <w:rPr>
          <w:rFonts w:ascii="Times New Roman" w:hAnsi="Times New Roman" w:cs="Times New Roman"/>
        </w:rPr>
        <w:t xml:space="preserve">Пресс-секретарь: Елена Бирюкова +7(916)7721377, </w:t>
      </w:r>
      <w:hyperlink r:id="rId7" w:history="1">
        <w:r w:rsidR="004B26BF" w:rsidRPr="00855C6D">
          <w:rPr>
            <w:rStyle w:val="af0"/>
            <w:rFonts w:ascii="Times New Roman" w:hAnsi="Times New Roman" w:cs="Times New Roman"/>
          </w:rPr>
          <w:t>https://t.me/biryukova_elen</w:t>
        </w:r>
      </w:hyperlink>
    </w:p>
    <w:p w14:paraId="4E9A91D7" w14:textId="706B81FE" w:rsidR="004862EF" w:rsidRPr="0032017B" w:rsidRDefault="00DB1D1D" w:rsidP="0032017B">
      <w:pPr>
        <w:jc w:val="both"/>
        <w:rPr>
          <w:rFonts w:ascii="Times New Roman" w:hAnsi="Times New Roman" w:cs="Times New Roman"/>
        </w:rPr>
      </w:pPr>
      <w:r w:rsidRPr="0032017B">
        <w:rPr>
          <w:rFonts w:ascii="Times New Roman" w:hAnsi="Times New Roman" w:cs="Times New Roman"/>
        </w:rPr>
        <w:t>Ссылка на фото для СМИ:</w:t>
      </w:r>
      <w:r w:rsidR="004862EF">
        <w:rPr>
          <w:rFonts w:ascii="Times New Roman" w:hAnsi="Times New Roman" w:cs="Times New Roman"/>
        </w:rPr>
        <w:t xml:space="preserve"> </w:t>
      </w:r>
      <w:hyperlink r:id="rId8" w:history="1">
        <w:r w:rsidR="004862EF" w:rsidRPr="000F0912">
          <w:rPr>
            <w:rStyle w:val="af0"/>
            <w:rFonts w:ascii="Times New Roman" w:hAnsi="Times New Roman" w:cs="Times New Roman"/>
          </w:rPr>
          <w:t>https://disk.yandex.ru/d/x5aYuzr7z2SSNw</w:t>
        </w:r>
      </w:hyperlink>
    </w:p>
    <w:sectPr w:rsidR="004862EF" w:rsidRPr="0032017B" w:rsidSect="0084245A">
      <w:headerReference w:type="default" r:id="rId9"/>
      <w:footerReference w:type="default" r:id="rId10"/>
      <w:pgSz w:w="11906" w:h="16838"/>
      <w:pgMar w:top="35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E51A8" w14:textId="77777777" w:rsidR="005C54C3" w:rsidRDefault="005C54C3" w:rsidP="004C3CC1">
      <w:pPr>
        <w:spacing w:after="0" w:line="240" w:lineRule="auto"/>
      </w:pPr>
      <w:r>
        <w:separator/>
      </w:r>
    </w:p>
  </w:endnote>
  <w:endnote w:type="continuationSeparator" w:id="0">
    <w:p w14:paraId="6BA1DF78" w14:textId="77777777" w:rsidR="005C54C3" w:rsidRDefault="005C54C3" w:rsidP="004C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43A12" w14:textId="677F73CE" w:rsidR="004C3CC1" w:rsidRDefault="0084245A" w:rsidP="004C3CC1">
    <w:pPr>
      <w:pStyle w:val="ae"/>
      <w:ind w:left="-1701"/>
    </w:pPr>
    <w:r>
      <w:rPr>
        <w:noProof/>
        <w:lang w:eastAsia="ru-RU"/>
      </w:rPr>
      <w:drawing>
        <wp:inline distT="0" distB="0" distL="0" distR="0" wp14:anchorId="06A4E334" wp14:editId="0E51410B">
          <wp:extent cx="7586980" cy="1297613"/>
          <wp:effectExtent l="0" t="0" r="0" b="0"/>
          <wp:docPr id="496304192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12" cy="130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0BAC" w14:textId="77777777" w:rsidR="005C54C3" w:rsidRDefault="005C54C3" w:rsidP="004C3CC1">
      <w:pPr>
        <w:spacing w:after="0" w:line="240" w:lineRule="auto"/>
      </w:pPr>
      <w:r>
        <w:separator/>
      </w:r>
    </w:p>
  </w:footnote>
  <w:footnote w:type="continuationSeparator" w:id="0">
    <w:p w14:paraId="56BFC270" w14:textId="77777777" w:rsidR="005C54C3" w:rsidRDefault="005C54C3" w:rsidP="004C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BCEE" w14:textId="28E74914" w:rsidR="004C3CC1" w:rsidRDefault="00E94984" w:rsidP="004C3CC1">
    <w:pPr>
      <w:pStyle w:val="ac"/>
      <w:ind w:left="-1701"/>
    </w:pPr>
    <w:r>
      <w:rPr>
        <w:noProof/>
        <w:lang w:eastAsia="ru-RU"/>
      </w:rPr>
      <w:drawing>
        <wp:inline distT="0" distB="0" distL="0" distR="0" wp14:anchorId="0863CA89" wp14:editId="59F826BD">
          <wp:extent cx="7532739" cy="1282700"/>
          <wp:effectExtent l="0" t="0" r="0" b="0"/>
          <wp:docPr id="1711884279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012" cy="128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C1"/>
    <w:rsid w:val="0007606E"/>
    <w:rsid w:val="00194825"/>
    <w:rsid w:val="00270C0D"/>
    <w:rsid w:val="002B0149"/>
    <w:rsid w:val="002E42F5"/>
    <w:rsid w:val="00305037"/>
    <w:rsid w:val="0032017B"/>
    <w:rsid w:val="003F60E7"/>
    <w:rsid w:val="004862EF"/>
    <w:rsid w:val="004B26BF"/>
    <w:rsid w:val="004C3CC1"/>
    <w:rsid w:val="005008E5"/>
    <w:rsid w:val="005C54C3"/>
    <w:rsid w:val="00626832"/>
    <w:rsid w:val="00630213"/>
    <w:rsid w:val="00662EBD"/>
    <w:rsid w:val="00697184"/>
    <w:rsid w:val="006B7F84"/>
    <w:rsid w:val="006E4BB3"/>
    <w:rsid w:val="00720646"/>
    <w:rsid w:val="00773DDB"/>
    <w:rsid w:val="00794643"/>
    <w:rsid w:val="007B495E"/>
    <w:rsid w:val="00814EA2"/>
    <w:rsid w:val="0084245A"/>
    <w:rsid w:val="008729C1"/>
    <w:rsid w:val="00887DDF"/>
    <w:rsid w:val="00914652"/>
    <w:rsid w:val="00917C9A"/>
    <w:rsid w:val="00934F8A"/>
    <w:rsid w:val="009B741D"/>
    <w:rsid w:val="00B66B4C"/>
    <w:rsid w:val="00BB404D"/>
    <w:rsid w:val="00C07121"/>
    <w:rsid w:val="00C32EC8"/>
    <w:rsid w:val="00C76B05"/>
    <w:rsid w:val="00CB7584"/>
    <w:rsid w:val="00D61864"/>
    <w:rsid w:val="00D7529D"/>
    <w:rsid w:val="00DB1D1D"/>
    <w:rsid w:val="00E058F8"/>
    <w:rsid w:val="00E94984"/>
    <w:rsid w:val="00F55CBA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3CC64"/>
  <w15:chartTrackingRefBased/>
  <w15:docId w15:val="{063E983E-4119-47DB-A5A0-E5D68DCA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9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9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C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CC1"/>
  </w:style>
  <w:style w:type="paragraph" w:styleId="ae">
    <w:name w:val="footer"/>
    <w:basedOn w:val="a"/>
    <w:link w:val="af"/>
    <w:uiPriority w:val="99"/>
    <w:unhideWhenUsed/>
    <w:rsid w:val="004C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CC1"/>
  </w:style>
  <w:style w:type="character" w:styleId="af0">
    <w:name w:val="Hyperlink"/>
    <w:basedOn w:val="a0"/>
    <w:uiPriority w:val="99"/>
    <w:unhideWhenUsed/>
    <w:rsid w:val="004B2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5aYuzr7z2SS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biryukova_el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Kiseleva</dc:creator>
  <cp:keywords/>
  <dc:description/>
  <cp:lastModifiedBy>User</cp:lastModifiedBy>
  <cp:revision>22</cp:revision>
  <dcterms:created xsi:type="dcterms:W3CDTF">2025-09-10T09:45:00Z</dcterms:created>
  <dcterms:modified xsi:type="dcterms:W3CDTF">2025-09-15T14:35:00Z</dcterms:modified>
</cp:coreProperties>
</file>